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456F6396" w:rsidR="00065CB5" w:rsidRPr="000877EB" w:rsidRDefault="00F32831" w:rsidP="000877EB">
            <w:pPr>
              <w:jc w:val="center"/>
              <w:rPr>
                <w:color w:val="8A0050" w:themeColor="accent1"/>
                <w:sz w:val="32"/>
                <w:szCs w:val="32"/>
              </w:rPr>
            </w:pPr>
            <w:r>
              <w:rPr>
                <w:color w:val="8A0050" w:themeColor="accent1"/>
                <w:sz w:val="32"/>
                <w:szCs w:val="32"/>
              </w:rPr>
              <w:t>2/7/</w:t>
            </w:r>
            <w:r w:rsidR="000877EB" w:rsidRPr="000877EB">
              <w:rPr>
                <w:color w:val="8A0050" w:themeColor="accent1"/>
                <w:sz w:val="32"/>
                <w:szCs w:val="32"/>
              </w:rPr>
              <w:t xml:space="preserve">2025 CoC </w:t>
            </w:r>
            <w:r w:rsidR="00722F53">
              <w:rPr>
                <w:color w:val="8A0050" w:themeColor="accent1"/>
                <w:sz w:val="32"/>
                <w:szCs w:val="32"/>
              </w:rPr>
              <w:t>Minutes</w:t>
            </w:r>
          </w:p>
        </w:tc>
      </w:tr>
      <w:tr w:rsidR="00065CB5" w14:paraId="4C973272" w14:textId="77777777" w:rsidTr="00F32831">
        <w:trPr>
          <w:trHeight w:val="270"/>
          <w:tblHeader/>
        </w:trPr>
        <w:tc>
          <w:tcPr>
            <w:tcW w:w="10080" w:type="dxa"/>
          </w:tcPr>
          <w:p w14:paraId="59D7F322" w14:textId="77777777" w:rsidR="00065CB5" w:rsidRPr="000877EB" w:rsidRDefault="00065CB5" w:rsidP="00F32831"/>
        </w:tc>
      </w:tr>
    </w:tbl>
    <w:p w14:paraId="312C5AD9" w14:textId="3D9CD15A" w:rsidR="0086196D" w:rsidRPr="00022B92" w:rsidRDefault="005B4FA4">
      <w:pPr>
        <w:pStyle w:val="Heading1"/>
        <w:rPr>
          <w:sz w:val="18"/>
          <w:szCs w:val="18"/>
        </w:rPr>
      </w:pPr>
      <w:r w:rsidRPr="000F5102">
        <w:rPr>
          <w:sz w:val="18"/>
          <w:szCs w:val="18"/>
        </w:rPr>
        <w:t>Agenda details:</w:t>
      </w:r>
      <w:r w:rsidR="00CC36F5" w:rsidRPr="000F5102">
        <w:rPr>
          <w:sz w:val="18"/>
          <w:szCs w:val="18"/>
        </w:rPr>
        <w:t xml:space="preserve"> Location Zoom, Time </w:t>
      </w:r>
      <w:r w:rsidR="00061C90" w:rsidRPr="000F5102">
        <w:rPr>
          <w:sz w:val="18"/>
          <w:szCs w:val="18"/>
        </w:rPr>
        <w:t xml:space="preserve">8:30am. </w:t>
      </w:r>
      <w:r w:rsidR="00022B92" w:rsidRPr="00022B92">
        <w:rPr>
          <w:sz w:val="18"/>
          <w:szCs w:val="18"/>
        </w:rPr>
        <w:t>Vice Chari Bobbie Neilsen called me</w:t>
      </w:r>
      <w:r w:rsidR="00022B92">
        <w:rPr>
          <w:sz w:val="18"/>
          <w:szCs w:val="18"/>
        </w:rPr>
        <w:t>eting to order at 832am with quorum</w:t>
      </w:r>
    </w:p>
    <w:p w14:paraId="3C73F17D" w14:textId="49D9BFE7" w:rsidR="001373FE" w:rsidRDefault="001373FE" w:rsidP="004F3E60">
      <w:pPr>
        <w:pStyle w:val="Heading2"/>
        <w:spacing w:before="0"/>
        <w:rPr>
          <w:rFonts w:asciiTheme="minorHAnsi" w:hAnsiTheme="minorHAnsi"/>
        </w:rPr>
      </w:pPr>
      <w:r w:rsidRPr="00022B92">
        <w:rPr>
          <w:rFonts w:asciiTheme="minorHAnsi" w:hAnsiTheme="minorHAnsi"/>
        </w:rPr>
        <w:t>Attendance:</w:t>
      </w:r>
      <w:r w:rsidR="00022B92" w:rsidRPr="00022B92">
        <w:rPr>
          <w:rFonts w:asciiTheme="minorHAnsi" w:hAnsiTheme="minorHAnsi"/>
        </w:rPr>
        <w:t xml:space="preserve"> Bobbie Neilsen, Paul Wright, K</w:t>
      </w:r>
      <w:r w:rsidR="00022B92">
        <w:rPr>
          <w:rFonts w:asciiTheme="minorHAnsi" w:hAnsiTheme="minorHAnsi"/>
        </w:rPr>
        <w:t>arla McClaren, Anna Edwards, Julie Eberbach, Tara Trenholm, Kristi Oyster, Shari West, Dawn Dillinger, Tracy Obert</w:t>
      </w:r>
    </w:p>
    <w:p w14:paraId="47176A1F" w14:textId="7B56C128" w:rsidR="00022B92" w:rsidRPr="00022B92" w:rsidRDefault="00022B92" w:rsidP="00022B92">
      <w:pPr>
        <w:pStyle w:val="BodyText"/>
      </w:pPr>
      <w:r>
        <w:t>Not in Attendance: Anika Kelley, Hope White</w:t>
      </w:r>
    </w:p>
    <w:p w14:paraId="2F00CFC7" w14:textId="0AF50FD3" w:rsidR="005C7DC9" w:rsidRPr="00232D49" w:rsidRDefault="00D77F98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Approval of Minute</w:t>
      </w:r>
      <w:r w:rsidR="005B7811" w:rsidRPr="00232D49">
        <w:rPr>
          <w:rFonts w:asciiTheme="minorHAnsi" w:hAnsiTheme="minorHAnsi"/>
        </w:rPr>
        <w:t xml:space="preserve">s </w:t>
      </w:r>
      <w:r w:rsidR="00F32831">
        <w:rPr>
          <w:rFonts w:asciiTheme="minorHAnsi" w:hAnsiTheme="minorHAnsi"/>
        </w:rPr>
        <w:t>1.17.25</w:t>
      </w:r>
      <w:r w:rsidR="00022B92">
        <w:rPr>
          <w:rFonts w:asciiTheme="minorHAnsi" w:hAnsiTheme="minorHAnsi"/>
        </w:rPr>
        <w:t>- Tara Motioned, Micki seconded- vote needed</w:t>
      </w:r>
    </w:p>
    <w:p w14:paraId="14E8E97F" w14:textId="748F3769" w:rsidR="005A43D2" w:rsidRPr="00232D49" w:rsidRDefault="000F6F83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Ne</w:t>
      </w:r>
      <w:r w:rsidR="003C6C51" w:rsidRPr="00232D49">
        <w:rPr>
          <w:rFonts w:asciiTheme="minorHAnsi" w:hAnsiTheme="minorHAnsi"/>
        </w:rPr>
        <w:t>w and Ongoing Business</w:t>
      </w:r>
    </w:p>
    <w:p w14:paraId="41AA0EB8" w14:textId="3050E086" w:rsidR="005C7DC9" w:rsidRDefault="003C6C51" w:rsidP="004F3E60">
      <w:pPr>
        <w:pStyle w:val="Heading2"/>
        <w:numPr>
          <w:ilvl w:val="0"/>
          <w:numId w:val="0"/>
        </w:numPr>
        <w:spacing w:before="0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  <w:b/>
          <w:bCs/>
        </w:rPr>
        <w:t>New Business:</w:t>
      </w:r>
    </w:p>
    <w:p w14:paraId="28E481C6" w14:textId="3C0900DE" w:rsidR="00A60482" w:rsidRDefault="00F32831" w:rsidP="00F32831">
      <w:pPr>
        <w:pStyle w:val="BodyText"/>
      </w:pPr>
      <w:r>
        <w:t xml:space="preserve">Introduction – Anna Edwards- CoC </w:t>
      </w:r>
      <w:r w:rsidR="00022B92">
        <w:t>Coordinator - round table introductions, welcome to the Board</w:t>
      </w:r>
      <w:r w:rsidR="00923090">
        <w:t xml:space="preserve">- Extensive Homeless Services and Grants- </w:t>
      </w:r>
    </w:p>
    <w:p w14:paraId="0E7E8B48" w14:textId="412266F7" w:rsidR="00655036" w:rsidRDefault="00A60482" w:rsidP="00A60482">
      <w:pPr>
        <w:pStyle w:val="BodyText"/>
      </w:pPr>
      <w:hyperlink r:id="rId7" w:history="1">
        <w:r w:rsidRPr="00CC3574">
          <w:rPr>
            <w:rStyle w:val="Hyperlink"/>
          </w:rPr>
          <w:t>anna.edwards@wycoc.org</w:t>
        </w:r>
      </w:hyperlink>
    </w:p>
    <w:p w14:paraId="6F03F660" w14:textId="407314F9" w:rsidR="00F312E2" w:rsidRPr="00A60482" w:rsidRDefault="00DE5877" w:rsidP="00A60482">
      <w:pPr>
        <w:pStyle w:val="BodyText"/>
      </w:pPr>
      <w:r>
        <w:t>Recap</w:t>
      </w:r>
      <w:r w:rsidR="00F312E2">
        <w:t xml:space="preserve"> on Federal Funding Freeze- </w:t>
      </w:r>
      <w:r w:rsidR="00022B92">
        <w:t>Lifted- funding should not be affected at this point- Business as Usual-Julie is cautiously optimistic- concern about approved in December</w:t>
      </w:r>
      <w:r w:rsidR="0020548C">
        <w:t xml:space="preserve"> 2024 Grants</w:t>
      </w:r>
      <w:r w:rsidR="00022B92">
        <w:t xml:space="preserve">- continuing </w:t>
      </w:r>
      <w:r w:rsidR="0020548C">
        <w:t>resolution</w:t>
      </w:r>
      <w:r w:rsidR="00022B92">
        <w:t xml:space="preserve"> </w:t>
      </w:r>
      <w:r w:rsidR="0020548C">
        <w:t xml:space="preserve">pending ongoing Federal Regulatory requirements-ICA is in direct contact with HUD in discussion as this moves forward- continued discussion on logistics as it affects WY CoC. </w:t>
      </w:r>
    </w:p>
    <w:p w14:paraId="58F33628" w14:textId="5FD1CBA6" w:rsidR="00232D49" w:rsidRDefault="003C6C51" w:rsidP="00141D02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Ongoing Business:</w:t>
      </w:r>
    </w:p>
    <w:p w14:paraId="2B9ED11C" w14:textId="5A570979" w:rsidR="00EA439D" w:rsidRDefault="00EA439D" w:rsidP="00665E6F">
      <w:pPr>
        <w:pStyle w:val="Heading2"/>
        <w:numPr>
          <w:ilvl w:val="0"/>
          <w:numId w:val="26"/>
        </w:numPr>
        <w:spacing w:before="0"/>
        <w:rPr>
          <w:rFonts w:eastAsia="Times New Roman"/>
          <w:b/>
          <w:bCs/>
          <w:color w:val="000000"/>
        </w:rPr>
      </w:pPr>
      <w:r w:rsidRPr="00232D49">
        <w:rPr>
          <w:rFonts w:asciiTheme="minorHAnsi" w:hAnsiTheme="minorHAnsi"/>
        </w:rPr>
        <w:t xml:space="preserve">HVRP Grant for Veterans - </w:t>
      </w:r>
      <w:hyperlink r:id="rId8" w:history="1">
        <w:r w:rsidRPr="00232D49">
          <w:rPr>
            <w:rStyle w:val="Hyperlink"/>
            <w:rFonts w:asciiTheme="minorHAnsi" w:hAnsiTheme="minorHAnsi"/>
          </w:rPr>
          <w:t>https://nvtac.org/</w:t>
        </w:r>
      </w:hyperlink>
      <w:r w:rsidRPr="00232D49">
        <w:rPr>
          <w:rFonts w:asciiTheme="minorHAnsi" w:hAnsiTheme="minorHAnsi"/>
        </w:rPr>
        <w:t xml:space="preserve"> </w:t>
      </w:r>
      <w:r w:rsidR="00393F54">
        <w:rPr>
          <w:rFonts w:eastAsia="Times New Roman"/>
          <w:b/>
          <w:bCs/>
          <w:color w:val="000000"/>
        </w:rPr>
        <w:t xml:space="preserve"> HVRP has been posted on </w:t>
      </w:r>
      <w:r w:rsidR="00207042">
        <w:rPr>
          <w:rFonts w:eastAsia="Times New Roman"/>
          <w:b/>
          <w:bCs/>
          <w:color w:val="000000"/>
        </w:rPr>
        <w:t>grants.gov w</w:t>
      </w:r>
      <w:r w:rsidR="00393F54">
        <w:rPr>
          <w:rFonts w:eastAsia="Times New Roman"/>
          <w:b/>
          <w:bCs/>
          <w:color w:val="000000"/>
        </w:rPr>
        <w:t>/a due date of March 17, 2025.</w:t>
      </w:r>
    </w:p>
    <w:p w14:paraId="66B0A834" w14:textId="545CB5C0" w:rsidR="0020548C" w:rsidRPr="0020548C" w:rsidRDefault="0020548C" w:rsidP="0020548C">
      <w:pPr>
        <w:pStyle w:val="BodyText"/>
      </w:pPr>
      <w:r>
        <w:rPr>
          <w:rFonts w:eastAsiaTheme="majorEastAsia" w:cstheme="majorBidi"/>
        </w:rPr>
        <w:t xml:space="preserve">Anna reporting on Grant details- this is not a housing services grant- its workforce service grant- would rap around with SSVF- key is about relationships with SSVF, VA, and Veterans programs – Letter of Support form WY Workforce Services and the WY CO, $500,00 dollars available-logistics would be hard for new Grant applications  - continued description of how the Grant works and how to respond to Grant Opportunities as it is very Ultra Specific on requirements- </w:t>
      </w:r>
      <w:r w:rsidR="00DE5877">
        <w:rPr>
          <w:rFonts w:eastAsiaTheme="majorEastAsia" w:cstheme="majorBidi"/>
        </w:rPr>
        <w:t xml:space="preserve">There is NO HVRP in Wyoming- Workforce is interested in writing a Letter of Support if asked- </w:t>
      </w:r>
    </w:p>
    <w:p w14:paraId="17A5588F" w14:textId="65073039" w:rsidR="009C0C1F" w:rsidRPr="00C4355A" w:rsidRDefault="006C0F5A" w:rsidP="00005888">
      <w:pPr>
        <w:pStyle w:val="BodyText"/>
        <w:numPr>
          <w:ilvl w:val="0"/>
          <w:numId w:val="26"/>
        </w:numPr>
        <w:ind w:left="0"/>
        <w:rPr>
          <w:b/>
          <w:bCs/>
        </w:rPr>
      </w:pPr>
      <w:r>
        <w:t xml:space="preserve">Executive Committee – Board Chair – call for </w:t>
      </w:r>
      <w:r w:rsidR="00CA7A0B">
        <w:t>N</w:t>
      </w:r>
      <w:r>
        <w:t>ominees</w:t>
      </w:r>
      <w:r w:rsidR="00CA7A0B">
        <w:t>/Volunteers</w:t>
      </w:r>
      <w:r>
        <w:t xml:space="preserve"> </w:t>
      </w:r>
      <w:r w:rsidR="00DE5877">
        <w:t xml:space="preserve">– Bobbie is asking for Nominations, discussing on how the Board will develop a process on this asking for Ideas on the timeline- reviewing Governance Charter- Kristi asking if this is a Membership Announcement- expressing a desire for a strategic plan -  </w:t>
      </w:r>
      <w:r w:rsidR="00E3705B">
        <w:t>*</w:t>
      </w:r>
      <w:r w:rsidR="00DE5877">
        <w:t xml:space="preserve">Dawn asking about a Governance Committee- </w:t>
      </w:r>
      <w:r w:rsidR="00830176">
        <w:t xml:space="preserve">Karla, Bobbie, Micki and Anna- Committee’s meeting next week is Youth, Governance may be an extra meeting- Karla asking about Executive Committee- Board Chair, Vice Chair, Secretary- Karla giving recap on how this has worked in previous years and the need for current practices/policies </w:t>
      </w:r>
    </w:p>
    <w:p w14:paraId="1E292516" w14:textId="11990F1A" w:rsidR="00C4355A" w:rsidRPr="00C4355A" w:rsidRDefault="00C4355A" w:rsidP="00005888">
      <w:pPr>
        <w:pStyle w:val="BodyText"/>
        <w:numPr>
          <w:ilvl w:val="0"/>
          <w:numId w:val="26"/>
        </w:numPr>
        <w:ind w:left="0"/>
        <w:rPr>
          <w:b/>
          <w:bCs/>
        </w:rPr>
      </w:pPr>
      <w:r>
        <w:t xml:space="preserve">Questions on 2/14/25 committee meetings and who is meeting- Youth and Governance? </w:t>
      </w:r>
    </w:p>
    <w:p w14:paraId="7679B25F" w14:textId="22A07149" w:rsidR="00A278BF" w:rsidRPr="00830176" w:rsidRDefault="00A278BF" w:rsidP="004F3E60">
      <w:pPr>
        <w:pStyle w:val="BodyText"/>
        <w:ind w:left="0"/>
      </w:pPr>
      <w:r w:rsidRPr="00830176">
        <w:rPr>
          <w:b/>
          <w:bCs/>
        </w:rPr>
        <w:t>ESG- Karla</w:t>
      </w:r>
      <w:r w:rsidR="00830176" w:rsidRPr="00830176">
        <w:t>- New Cycle- 2023 finish</w:t>
      </w:r>
      <w:r w:rsidR="00830176">
        <w:t>ing up.</w:t>
      </w:r>
      <w:r w:rsidR="00D14DA8">
        <w:t xml:space="preserve"> 1/1/25 New</w:t>
      </w:r>
      <w:r w:rsidR="00830176">
        <w:t xml:space="preserve"> Contracts </w:t>
      </w:r>
      <w:r w:rsidR="00C13738">
        <w:t>are going</w:t>
      </w:r>
      <w:r w:rsidR="00830176">
        <w:t xml:space="preserve"> forward </w:t>
      </w:r>
      <w:r w:rsidR="00D14DA8">
        <w:t>-</w:t>
      </w:r>
      <w:r w:rsidR="003077DE">
        <w:t>concer</w:t>
      </w:r>
      <w:r w:rsidR="00D14DA8">
        <w:t>ns about</w:t>
      </w:r>
      <w:r w:rsidR="00830176">
        <w:t xml:space="preserve"> how the new administration is going to affect everything</w:t>
      </w:r>
      <w:r w:rsidR="00D14DA8">
        <w:t xml:space="preserve">. </w:t>
      </w:r>
      <w:r w:rsidR="00830176">
        <w:t xml:space="preserve"> </w:t>
      </w:r>
    </w:p>
    <w:p w14:paraId="735A9F6B" w14:textId="77777777" w:rsidR="00655036" w:rsidRPr="00830176" w:rsidRDefault="00655036" w:rsidP="004F3E60">
      <w:pPr>
        <w:pStyle w:val="BodyText"/>
        <w:ind w:left="0"/>
        <w:rPr>
          <w:b/>
          <w:bCs/>
        </w:rPr>
      </w:pPr>
    </w:p>
    <w:p w14:paraId="7C0DC43C" w14:textId="43A6B8FF" w:rsidR="00E26D04" w:rsidRPr="00232D49" w:rsidRDefault="00887F50" w:rsidP="00E26D04">
      <w:pPr>
        <w:pStyle w:val="BodyText"/>
        <w:spacing w:after="0"/>
        <w:ind w:left="0"/>
        <w:rPr>
          <w:b/>
          <w:bCs/>
        </w:rPr>
      </w:pPr>
      <w:r w:rsidRPr="00232D49">
        <w:rPr>
          <w:b/>
          <w:bCs/>
        </w:rPr>
        <w:t xml:space="preserve">For </w:t>
      </w:r>
      <w:r w:rsidR="00E24DB4" w:rsidRPr="00232D49">
        <w:rPr>
          <w:b/>
          <w:bCs/>
        </w:rPr>
        <w:t>Follow up</w:t>
      </w:r>
      <w:r w:rsidRPr="00232D49">
        <w:rPr>
          <w:b/>
          <w:bCs/>
        </w:rPr>
        <w:t>-</w:t>
      </w:r>
    </w:p>
    <w:p w14:paraId="40F6F944" w14:textId="734DDD67" w:rsidR="002A3A9A" w:rsidRDefault="00E26D04" w:rsidP="00665E6F">
      <w:pPr>
        <w:pStyle w:val="BodyText"/>
        <w:numPr>
          <w:ilvl w:val="0"/>
          <w:numId w:val="27"/>
        </w:numPr>
        <w:spacing w:after="0"/>
      </w:pPr>
      <w:r w:rsidRPr="00232D49">
        <w:t xml:space="preserve">WHC </w:t>
      </w:r>
      <w:r w:rsidR="00D14DA8">
        <w:t>FB Page -</w:t>
      </w:r>
      <w:r w:rsidR="003077DE">
        <w:t>Dawn deleted FB page on her account</w:t>
      </w:r>
      <w:r w:rsidR="009F707F">
        <w:t xml:space="preserve"> access</w:t>
      </w:r>
      <w:r w:rsidR="00D14DA8">
        <w:t xml:space="preserve">- Do we want to create a New </w:t>
      </w:r>
      <w:proofErr w:type="spellStart"/>
      <w:r w:rsidR="00D14DA8">
        <w:t>WYC</w:t>
      </w:r>
      <w:r w:rsidR="009F707F">
        <w:t>o</w:t>
      </w:r>
      <w:r w:rsidR="00D14DA8">
        <w:t>C</w:t>
      </w:r>
      <w:proofErr w:type="spellEnd"/>
      <w:r w:rsidR="00D14DA8">
        <w:t xml:space="preserve"> FB page- </w:t>
      </w:r>
    </w:p>
    <w:p w14:paraId="4446190F" w14:textId="795A3921" w:rsidR="00F32831" w:rsidRDefault="00F32831" w:rsidP="00F312E2">
      <w:pPr>
        <w:pStyle w:val="BodyText"/>
        <w:numPr>
          <w:ilvl w:val="0"/>
          <w:numId w:val="27"/>
        </w:numPr>
      </w:pPr>
      <w:r>
        <w:t xml:space="preserve">WHC/CoC transfer of funds if they transfer ownership of WHC to a new Entity- Shari- </w:t>
      </w:r>
      <w:r w:rsidR="00C13738">
        <w:t>if they get absorbed by the other entity – concerns about no communication on this as this has never been done before- Shari</w:t>
      </w:r>
      <w:r w:rsidR="00D14DA8">
        <w:t>’</w:t>
      </w:r>
      <w:r w:rsidR="00C13738">
        <w:t>s suggested a meeting with WHC- Bobbie, Shari</w:t>
      </w:r>
      <w:r w:rsidR="00D14DA8">
        <w:t xml:space="preserve">, </w:t>
      </w:r>
      <w:r w:rsidR="00C13738">
        <w:t xml:space="preserve">Wanda with current MOU for discussion. </w:t>
      </w:r>
    </w:p>
    <w:p w14:paraId="00DB02D3" w14:textId="1183FCDD" w:rsidR="00F312E2" w:rsidRPr="00232D49" w:rsidRDefault="00D14DA8" w:rsidP="00D14DA8">
      <w:pPr>
        <w:pStyle w:val="BodyText"/>
        <w:ind w:left="720"/>
      </w:pPr>
      <w:r>
        <w:t>(</w:t>
      </w:r>
      <w:r w:rsidR="00F312E2">
        <w:t>Written Request to Transfer Funds from WHC/C</w:t>
      </w:r>
      <w:r w:rsidR="009F707F">
        <w:t>o</w:t>
      </w:r>
      <w:r w:rsidR="00F312E2">
        <w:t>C</w:t>
      </w:r>
      <w:r w:rsidR="00830176">
        <w:t xml:space="preserve">- Bobbie proposes a written request for </w:t>
      </w:r>
      <w:r w:rsidR="00C13738">
        <w:t>the remainder</w:t>
      </w:r>
      <w:r w:rsidR="00830176">
        <w:t xml:space="preserve"> of mutual funds </w:t>
      </w:r>
      <w:r>
        <w:t>to be</w:t>
      </w:r>
      <w:r w:rsidR="00830176">
        <w:t xml:space="preserve"> transferred to WY CoC </w:t>
      </w:r>
      <w:r w:rsidR="00830176">
        <w:lastRenderedPageBreak/>
        <w:t>immediately-</w:t>
      </w:r>
      <w:r>
        <w:t xml:space="preserve">) suggested- but will depend on the outcome of the meeting between WHC and </w:t>
      </w:r>
      <w:proofErr w:type="spellStart"/>
      <w:r>
        <w:t>WYCoC</w:t>
      </w:r>
      <w:proofErr w:type="spellEnd"/>
      <w:r>
        <w:t xml:space="preserve">- </w:t>
      </w:r>
      <w:r w:rsidR="00830176">
        <w:t xml:space="preserve"> </w:t>
      </w:r>
    </w:p>
    <w:p w14:paraId="278EDD30" w14:textId="6107C7CA" w:rsidR="007D1087" w:rsidRPr="00232D49" w:rsidRDefault="000163D3" w:rsidP="00990DA6">
      <w:pPr>
        <w:pStyle w:val="Heading2"/>
        <w:spacing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Call for Committee Reports </w:t>
      </w:r>
      <w:r w:rsidR="00C255CA">
        <w:rPr>
          <w:rFonts w:asciiTheme="minorHAnsi" w:hAnsiTheme="minorHAnsi"/>
        </w:rPr>
        <w:t xml:space="preserve">- Committee meetings </w:t>
      </w:r>
      <w:r w:rsidR="00A63818">
        <w:rPr>
          <w:rFonts w:asciiTheme="minorHAnsi" w:hAnsiTheme="minorHAnsi"/>
        </w:rPr>
        <w:t>2nd</w:t>
      </w:r>
      <w:r w:rsidR="00C255CA">
        <w:rPr>
          <w:rFonts w:asciiTheme="minorHAnsi" w:hAnsiTheme="minorHAnsi"/>
        </w:rPr>
        <w:t xml:space="preserve"> and </w:t>
      </w:r>
      <w:r w:rsidR="00A63818">
        <w:rPr>
          <w:rFonts w:asciiTheme="minorHAnsi" w:hAnsiTheme="minorHAnsi"/>
        </w:rPr>
        <w:t>4th</w:t>
      </w:r>
      <w:r w:rsidR="00C255CA">
        <w:rPr>
          <w:rFonts w:asciiTheme="minorHAnsi" w:hAnsiTheme="minorHAnsi"/>
        </w:rPr>
        <w:t xml:space="preserve"> Fridays</w:t>
      </w:r>
      <w:r w:rsidR="00C6460B">
        <w:rPr>
          <w:rFonts w:asciiTheme="minorHAnsi" w:hAnsiTheme="minorHAnsi"/>
        </w:rPr>
        <w:t xml:space="preserve"> </w:t>
      </w:r>
      <w:r w:rsidR="00A63818">
        <w:rPr>
          <w:rFonts w:asciiTheme="minorHAnsi" w:hAnsiTheme="minorHAnsi"/>
        </w:rPr>
        <w:t>and any month there is a 5</w:t>
      </w:r>
      <w:r w:rsidR="00A63818" w:rsidRPr="00A63818">
        <w:rPr>
          <w:rFonts w:asciiTheme="minorHAnsi" w:hAnsiTheme="minorHAnsi"/>
          <w:vertAlign w:val="superscript"/>
        </w:rPr>
        <w:t>th</w:t>
      </w:r>
      <w:r w:rsidR="00A63818">
        <w:rPr>
          <w:rFonts w:asciiTheme="minorHAnsi" w:hAnsiTheme="minorHAnsi"/>
        </w:rPr>
        <w:t xml:space="preserve"> Friday </w:t>
      </w:r>
    </w:p>
    <w:p w14:paraId="20E3C6C5" w14:textId="7C7B76F0" w:rsidR="007D1087" w:rsidRPr="00232D49" w:rsidRDefault="007D1087" w:rsidP="00990DA6">
      <w:pPr>
        <w:pStyle w:val="Heading2"/>
        <w:numPr>
          <w:ilvl w:val="0"/>
          <w:numId w:val="0"/>
        </w:numPr>
        <w:spacing w:before="0" w:after="0"/>
        <w:ind w:left="576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  <w:b/>
          <w:bCs/>
        </w:rPr>
        <w:t xml:space="preserve">Top Priorities </w:t>
      </w:r>
    </w:p>
    <w:p w14:paraId="5D4D343A" w14:textId="73D0FF81" w:rsidR="007D1087" w:rsidRDefault="007D1087" w:rsidP="00065CB5">
      <w:pPr>
        <w:pStyle w:val="Heading2"/>
        <w:numPr>
          <w:ilvl w:val="0"/>
          <w:numId w:val="24"/>
        </w:numPr>
        <w:spacing w:before="0"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Youth- Tara, Kristy</w:t>
      </w:r>
      <w:r w:rsidR="00C13738">
        <w:rPr>
          <w:rFonts w:asciiTheme="minorHAnsi" w:hAnsiTheme="minorHAnsi"/>
        </w:rPr>
        <w:t xml:space="preserve">, Karla, update- </w:t>
      </w:r>
    </w:p>
    <w:p w14:paraId="386EAD7A" w14:textId="204E1CBB" w:rsidR="00C13738" w:rsidRPr="00C13738" w:rsidRDefault="00C13738" w:rsidP="003077DE">
      <w:pPr>
        <w:pStyle w:val="BodyText"/>
        <w:ind w:left="1440"/>
      </w:pPr>
      <w:r>
        <w:t xml:space="preserve">       Julie/ Bobbie</w:t>
      </w:r>
      <w:r w:rsidR="003077DE">
        <w:t xml:space="preserve"> / Tara</w:t>
      </w:r>
      <w:r>
        <w:t xml:space="preserve"> discussing YHDP </w:t>
      </w:r>
      <w:r w:rsidR="003077DE">
        <w:t>grant,</w:t>
      </w:r>
      <w:r>
        <w:t xml:space="preserve"> collaboration with</w:t>
      </w:r>
      <w:r w:rsidR="003077DE">
        <w:t xml:space="preserve"> Youth Providers going forward- </w:t>
      </w:r>
      <w:r w:rsidR="009E2288">
        <w:t xml:space="preserve">Julie asking about the collaboration between CoC /YHDP/ Youth Outreach entities for reference on upcoming NOFO’s- </w:t>
      </w:r>
    </w:p>
    <w:p w14:paraId="50E6B80F" w14:textId="7A59E718" w:rsidR="007D1087" w:rsidRPr="00232D49" w:rsidRDefault="007D1087" w:rsidP="00065CB5">
      <w:pPr>
        <w:pStyle w:val="Heading2"/>
        <w:numPr>
          <w:ilvl w:val="0"/>
          <w:numId w:val="24"/>
        </w:numPr>
        <w:spacing w:before="0"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Victim Services- Micki, Bobbie, Tara </w:t>
      </w:r>
      <w:r w:rsidR="00146EBD" w:rsidRPr="00232D49">
        <w:rPr>
          <w:rFonts w:asciiTheme="minorHAnsi" w:hAnsiTheme="minorHAnsi"/>
        </w:rPr>
        <w:t>-</w:t>
      </w:r>
    </w:p>
    <w:p w14:paraId="5A3791DE" w14:textId="21F30902" w:rsidR="007D1087" w:rsidRPr="00232D49" w:rsidRDefault="007D1087" w:rsidP="00065CB5">
      <w:pPr>
        <w:pStyle w:val="Heading2"/>
        <w:numPr>
          <w:ilvl w:val="0"/>
          <w:numId w:val="24"/>
        </w:numPr>
        <w:spacing w:before="0"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Tribal Relations- Hope, Tracy, Wanda, Anika</w:t>
      </w:r>
      <w:r w:rsidR="00146EBD" w:rsidRPr="00232D49">
        <w:rPr>
          <w:rFonts w:asciiTheme="minorHAnsi" w:hAnsiTheme="minorHAnsi"/>
        </w:rPr>
        <w:t>-</w:t>
      </w:r>
      <w:r w:rsidR="003077DE">
        <w:rPr>
          <w:rFonts w:asciiTheme="minorHAnsi" w:hAnsiTheme="minorHAnsi"/>
        </w:rPr>
        <w:t xml:space="preserve"> concerns of timing for Annual Membership meeting to be held in Tribal Area- Tracy will talk with Hope- </w:t>
      </w:r>
      <w:r w:rsidR="00900DB6">
        <w:rPr>
          <w:rFonts w:asciiTheme="minorHAnsi" w:hAnsiTheme="minorHAnsi"/>
        </w:rPr>
        <w:t xml:space="preserve">We all agreed that we still need to consider the disparity for Native Americans experiencing homelessness- Tracy mentioned continuing to hold fast on continuing to develop Trabal Relations as it pertains to what’s actually happening in Wyoming despite what if happening at the Federal Level- Shari expressed concerns about State Level Funding- but keeping a good relationship in the event that we as neighbors will need to be available for each other- Dawn expressed the NEED to talk with Hope to see if Tribal Entities are still interested in having our Annual Membership in their communities- </w:t>
      </w:r>
      <w:r w:rsidR="00D777D6">
        <w:rPr>
          <w:rFonts w:asciiTheme="minorHAnsi" w:hAnsiTheme="minorHAnsi"/>
        </w:rPr>
        <w:t xml:space="preserve">Anna expressed that we do have options on logistical tactics to stay Within the Framework on a Federal, State and Local level and meet our priorities. </w:t>
      </w:r>
    </w:p>
    <w:p w14:paraId="7997672F" w14:textId="1FCD8913" w:rsidR="00065CB5" w:rsidRPr="003077DE" w:rsidRDefault="00E7786C" w:rsidP="00A60482">
      <w:pPr>
        <w:pStyle w:val="BodyText"/>
      </w:pPr>
      <w:r w:rsidRPr="003077DE">
        <w:t>HMIS/DATA- Bobbie</w:t>
      </w:r>
      <w:r w:rsidR="003077DE" w:rsidRPr="003077DE">
        <w:t>- discussing co</w:t>
      </w:r>
      <w:r w:rsidR="003077DE">
        <w:t xml:space="preserve">rrected DATA and resubmitting- Board Discussion- Bobbie will have that ready in a few weeks- suggested to resubmit SPM because of DATA Clean UP throughout the year- </w:t>
      </w:r>
    </w:p>
    <w:p w14:paraId="4495D4AA" w14:textId="6EEBDCDB" w:rsidR="00E7786C" w:rsidRPr="00923090" w:rsidRDefault="00E7786C" w:rsidP="004F3E60">
      <w:pPr>
        <w:pStyle w:val="BodyText"/>
      </w:pPr>
      <w:r w:rsidRPr="00923090">
        <w:t>PIT- Karla</w:t>
      </w:r>
      <w:r w:rsidR="003077DE" w:rsidRPr="00923090">
        <w:t>- portal closes 2/14/25</w:t>
      </w:r>
    </w:p>
    <w:p w14:paraId="7D661B0E" w14:textId="3F3F05B4" w:rsidR="00885188" w:rsidRPr="00923090" w:rsidRDefault="00885188" w:rsidP="004F3E60">
      <w:pPr>
        <w:pStyle w:val="BodyText"/>
      </w:pPr>
      <w:r w:rsidRPr="00923090">
        <w:t>GAPS- Karla</w:t>
      </w:r>
      <w:r w:rsidR="003077DE" w:rsidRPr="00923090">
        <w:t xml:space="preserve">- </w:t>
      </w:r>
      <w:r w:rsidR="009E2288">
        <w:t xml:space="preserve">surveys need to be submitted for </w:t>
      </w:r>
      <w:r w:rsidR="009F707F">
        <w:t xml:space="preserve">most </w:t>
      </w:r>
      <w:r w:rsidR="009E2288">
        <w:t xml:space="preserve">accurate information- </w:t>
      </w:r>
    </w:p>
    <w:p w14:paraId="73D8B086" w14:textId="7180564A" w:rsidR="00885188" w:rsidRPr="00BD2DCA" w:rsidRDefault="00E7786C" w:rsidP="004F3E60">
      <w:pPr>
        <w:pStyle w:val="BodyText"/>
        <w:rPr>
          <w:b/>
          <w:bCs/>
        </w:rPr>
      </w:pPr>
      <w:r w:rsidRPr="00BD2DCA">
        <w:t>CE- Dawn</w:t>
      </w:r>
      <w:r w:rsidR="00BD2DCA" w:rsidRPr="00BD2DCA">
        <w:t>- Focus Groups concerned about</w:t>
      </w:r>
      <w:r w:rsidR="00BD2DCA">
        <w:t xml:space="preserve"> planning </w:t>
      </w:r>
      <w:r w:rsidR="0059597B">
        <w:t>trips,</w:t>
      </w:r>
      <w:r w:rsidR="00BD2DCA">
        <w:t xml:space="preserve"> gift cards </w:t>
      </w:r>
      <w:proofErr w:type="spellStart"/>
      <w:r w:rsidR="00BD2DCA">
        <w:t>etc</w:t>
      </w:r>
      <w:proofErr w:type="spellEnd"/>
      <w:r w:rsidR="00BD2DCA">
        <w:t>- asking Julie for guidance- working towards changing over to MAPS to replace VISPDAT</w:t>
      </w:r>
    </w:p>
    <w:p w14:paraId="3E16959F" w14:textId="60F1EC18" w:rsidR="00FE7C90" w:rsidRPr="00232D49" w:rsidRDefault="00FE7C90" w:rsidP="004F3E60">
      <w:pPr>
        <w:pStyle w:val="BodyText"/>
      </w:pPr>
      <w:r w:rsidRPr="00232D49">
        <w:t>Website- Dawn, Anika, Wanda</w:t>
      </w:r>
      <w:r w:rsidR="00BD2DCA">
        <w:t xml:space="preserve">- posted update on </w:t>
      </w:r>
      <w:r w:rsidR="0059597B">
        <w:t xml:space="preserve">Membership meetings- need to update minutes to current- questions on March Membership Itinerary being updated to Website- </w:t>
      </w:r>
    </w:p>
    <w:p w14:paraId="3A2D5D2D" w14:textId="3BFB4111" w:rsidR="002F21AE" w:rsidRPr="00232D49" w:rsidRDefault="00E7786C" w:rsidP="004F3E60">
      <w:pPr>
        <w:pStyle w:val="BodyText"/>
      </w:pPr>
      <w:r w:rsidRPr="00232D49">
        <w:t>Onboarding/Membership- Paul</w:t>
      </w:r>
    </w:p>
    <w:p w14:paraId="48C88B44" w14:textId="3DC0B6EB" w:rsidR="00E7786C" w:rsidRDefault="00E7786C" w:rsidP="009F2572">
      <w:pPr>
        <w:pStyle w:val="BodyText"/>
        <w:numPr>
          <w:ilvl w:val="0"/>
          <w:numId w:val="25"/>
        </w:numPr>
      </w:pPr>
      <w:r w:rsidRPr="00232D49">
        <w:t xml:space="preserve">Onboarding Packet for New Members </w:t>
      </w:r>
      <w:r w:rsidR="00967467">
        <w:t>–</w:t>
      </w:r>
      <w:r w:rsidR="0059597B">
        <w:t xml:space="preserve">Kristi met with Paul- discussion on a PowerPoint for Onboarding- </w:t>
      </w:r>
      <w:r w:rsidR="009F707F">
        <w:t xml:space="preserve">suggestion to record a conversation on “What is the CoC” and adding to PowerPoint presentation-further Discussion what might be available from Hud. </w:t>
      </w:r>
    </w:p>
    <w:p w14:paraId="534E3243" w14:textId="65AE267B" w:rsidR="00967467" w:rsidRPr="00E3705B" w:rsidRDefault="00967467" w:rsidP="004F3E60">
      <w:pPr>
        <w:pStyle w:val="BodyText"/>
        <w:ind w:left="0"/>
      </w:pPr>
      <w:r w:rsidRPr="00E3705B">
        <w:t xml:space="preserve">           </w:t>
      </w:r>
      <w:r w:rsidR="00E3705B" w:rsidRPr="00E3705B">
        <w:t>Gouvernance</w:t>
      </w:r>
      <w:r w:rsidRPr="00E3705B">
        <w:t xml:space="preserve"> – Karla</w:t>
      </w:r>
      <w:r w:rsidR="009F707F" w:rsidRPr="00E3705B">
        <w:t xml:space="preserve">, Bobbie, </w:t>
      </w:r>
      <w:r w:rsidR="00E3705B" w:rsidRPr="00E3705B">
        <w:t>Micki and Anna see above</w:t>
      </w:r>
      <w:r w:rsidR="00E3705B">
        <w:t>*</w:t>
      </w:r>
      <w:r w:rsidR="009F707F" w:rsidRPr="00E3705B">
        <w:t xml:space="preserve"> </w:t>
      </w:r>
    </w:p>
    <w:p w14:paraId="0584E59F" w14:textId="77D574D0" w:rsidR="00967467" w:rsidRDefault="00967467" w:rsidP="004F3E60">
      <w:pPr>
        <w:pStyle w:val="BodyText"/>
        <w:ind w:left="0"/>
      </w:pPr>
      <w:r w:rsidRPr="00E3705B">
        <w:t xml:space="preserve">           </w:t>
      </w:r>
      <w:r>
        <w:t xml:space="preserve">CoC </w:t>
      </w:r>
      <w:r w:rsidR="00E3705B">
        <w:t xml:space="preserve">Membership </w:t>
      </w:r>
      <w:r>
        <w:t>Meeting</w:t>
      </w:r>
      <w:r w:rsidR="00EA439D">
        <w:t xml:space="preserve"> – Dawn, Nika</w:t>
      </w:r>
    </w:p>
    <w:p w14:paraId="361269A8" w14:textId="5890C90C" w:rsidR="00EA439D" w:rsidRPr="00232D49" w:rsidRDefault="00EA439D" w:rsidP="009F2572">
      <w:pPr>
        <w:pStyle w:val="BodyText"/>
        <w:numPr>
          <w:ilvl w:val="0"/>
          <w:numId w:val="25"/>
        </w:numPr>
      </w:pPr>
      <w:r>
        <w:t>DV, Fair Housing, COC Trainings</w:t>
      </w:r>
    </w:p>
    <w:p w14:paraId="5C33E528" w14:textId="77777777" w:rsidR="00EA439D" w:rsidRDefault="001373FE" w:rsidP="00250E41">
      <w:pPr>
        <w:pStyle w:val="Heading2"/>
        <w:spacing w:before="0"/>
        <w:ind w:left="0"/>
        <w:rPr>
          <w:rFonts w:asciiTheme="minorHAnsi" w:hAnsiTheme="minorHAnsi"/>
          <w:b/>
          <w:bCs/>
        </w:rPr>
      </w:pPr>
      <w:r w:rsidRPr="00EA439D">
        <w:rPr>
          <w:rFonts w:asciiTheme="minorHAnsi" w:hAnsiTheme="minorHAnsi"/>
          <w:b/>
          <w:bCs/>
        </w:rPr>
        <w:t>Announcements and Eve</w:t>
      </w:r>
      <w:r w:rsidR="00B00A29" w:rsidRPr="00EA439D">
        <w:rPr>
          <w:rFonts w:asciiTheme="minorHAnsi" w:hAnsiTheme="minorHAnsi"/>
          <w:b/>
          <w:bCs/>
        </w:rPr>
        <w:t>nts</w:t>
      </w:r>
    </w:p>
    <w:p w14:paraId="13997B89" w14:textId="35D1862B" w:rsidR="00EF3EB5" w:rsidRDefault="00A4712F" w:rsidP="00EF3EB5">
      <w:pPr>
        <w:pStyle w:val="BodyText"/>
      </w:pPr>
      <w:r>
        <w:t>*</w:t>
      </w:r>
      <w:r w:rsidR="00EF3EB5">
        <w:t xml:space="preserve">Zero Returns to Homelessness next Wednesday </w:t>
      </w:r>
      <w:r w:rsidR="00D777D6">
        <w:t xml:space="preserve">2/12/25 at 1:30pm- </w:t>
      </w:r>
      <w:r>
        <w:t xml:space="preserve">(leaving incarceration into housing) </w:t>
      </w:r>
    </w:p>
    <w:p w14:paraId="42820E02" w14:textId="4214E082" w:rsidR="00A4712F" w:rsidRDefault="00A4712F" w:rsidP="00EF3EB5">
      <w:pPr>
        <w:pStyle w:val="BodyText"/>
      </w:pPr>
      <w:r>
        <w:t xml:space="preserve">*Wanda shared concern about local individual that suffered discrimination from a local store declined to hire him due to his “Mexican” heritage mentioned on his application via a phone call- </w:t>
      </w:r>
    </w:p>
    <w:p w14:paraId="2FEACAEF" w14:textId="4AE4035D" w:rsidR="00A4712F" w:rsidRPr="00EF3EB5" w:rsidRDefault="00A4712F" w:rsidP="00EF3EB5">
      <w:pPr>
        <w:pStyle w:val="BodyText"/>
      </w:pPr>
      <w:r>
        <w:lastRenderedPageBreak/>
        <w:t xml:space="preserve">*Kristy mentioned Danielle Bratton with Salvation Army in Cheyenne expressing interest in becoming a Board member- Tracy suggested having her fill out an application and forwarding that to the Board Members for review and bring to a vote. Julie suggested having </w:t>
      </w:r>
      <w:proofErr w:type="gramStart"/>
      <w:r>
        <w:t>Executive</w:t>
      </w:r>
      <w:proofErr w:type="gramEnd"/>
      <w:r>
        <w:t xml:space="preserve"> Team review Board Member Applications and then to main Board for Vote- </w:t>
      </w:r>
    </w:p>
    <w:p w14:paraId="023550A2" w14:textId="1C8CAF75" w:rsidR="00B00A29" w:rsidRPr="00EA439D" w:rsidRDefault="00B00A29" w:rsidP="00250E41">
      <w:pPr>
        <w:pStyle w:val="Heading2"/>
        <w:spacing w:before="0"/>
        <w:ind w:left="0"/>
        <w:rPr>
          <w:b/>
          <w:bCs/>
        </w:rPr>
      </w:pPr>
      <w:r w:rsidRPr="00EA439D">
        <w:rPr>
          <w:b/>
          <w:bCs/>
        </w:rPr>
        <w:t xml:space="preserve">Quarterly Membership Meetings: </w:t>
      </w:r>
    </w:p>
    <w:p w14:paraId="517DBCE2" w14:textId="77777777" w:rsidR="000943B3" w:rsidRDefault="000943B3" w:rsidP="004F3E60">
      <w:pPr>
        <w:pStyle w:val="BodyText"/>
        <w:ind w:left="0"/>
        <w:rPr>
          <w:b/>
          <w:bCs/>
        </w:rPr>
      </w:pPr>
    </w:p>
    <w:p w14:paraId="048B4657" w14:textId="51CB29BF" w:rsidR="004F3E60" w:rsidRPr="00232D49" w:rsidRDefault="004F3E60" w:rsidP="004F3E60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 xml:space="preserve">March 12. 2025- </w:t>
      </w:r>
      <w:r w:rsidR="00F307F7">
        <w:rPr>
          <w:b/>
          <w:bCs/>
        </w:rPr>
        <w:t xml:space="preserve">Agenda? </w:t>
      </w:r>
    </w:p>
    <w:p w14:paraId="398E7A23" w14:textId="5DF926E3" w:rsidR="00877377" w:rsidRPr="00232D49" w:rsidRDefault="00793B00" w:rsidP="00793B00">
      <w:pPr>
        <w:pStyle w:val="BodyText"/>
        <w:numPr>
          <w:ilvl w:val="0"/>
          <w:numId w:val="21"/>
        </w:numPr>
      </w:pPr>
      <w:r w:rsidRPr="00232D49">
        <w:t>Training</w:t>
      </w:r>
      <w:r w:rsidR="00155E62">
        <w:t xml:space="preserve">- Fair Housing- </w:t>
      </w:r>
    </w:p>
    <w:p w14:paraId="7CD61CBA" w14:textId="7FDD6EF1" w:rsidR="00793B00" w:rsidRDefault="00793B00" w:rsidP="00793B00">
      <w:pPr>
        <w:pStyle w:val="BodyText"/>
        <w:numPr>
          <w:ilvl w:val="0"/>
          <w:numId w:val="21"/>
        </w:numPr>
      </w:pPr>
      <w:r w:rsidRPr="00232D49">
        <w:t xml:space="preserve">CoC </w:t>
      </w:r>
      <w:r w:rsidR="000943B3">
        <w:t xml:space="preserve">3 </w:t>
      </w:r>
      <w:r w:rsidRPr="00232D49">
        <w:t>Top Priorities</w:t>
      </w:r>
      <w:r w:rsidR="003C2C11" w:rsidRPr="00232D49">
        <w:t xml:space="preserve"> update</w:t>
      </w:r>
    </w:p>
    <w:p w14:paraId="6EF5BC74" w14:textId="4734A9D4" w:rsidR="00F307F7" w:rsidRDefault="00F307F7" w:rsidP="00793B00">
      <w:pPr>
        <w:pStyle w:val="BodyText"/>
        <w:numPr>
          <w:ilvl w:val="0"/>
          <w:numId w:val="21"/>
        </w:numPr>
      </w:pPr>
      <w:r>
        <w:t>NOFO Results</w:t>
      </w:r>
    </w:p>
    <w:p w14:paraId="79D7FB85" w14:textId="22F36FDB" w:rsidR="00F307F7" w:rsidRPr="00232D49" w:rsidRDefault="00F307F7" w:rsidP="00793B00">
      <w:pPr>
        <w:pStyle w:val="BodyText"/>
        <w:numPr>
          <w:ilvl w:val="0"/>
          <w:numId w:val="21"/>
        </w:numPr>
      </w:pPr>
      <w:r>
        <w:t>PIT Recap</w:t>
      </w:r>
    </w:p>
    <w:p w14:paraId="3F117E3E" w14:textId="799A5938" w:rsidR="003C2C11" w:rsidRDefault="003C2C11" w:rsidP="00793B00">
      <w:pPr>
        <w:pStyle w:val="BodyText"/>
        <w:numPr>
          <w:ilvl w:val="0"/>
          <w:numId w:val="21"/>
        </w:numPr>
      </w:pPr>
      <w:r w:rsidRPr="00232D49">
        <w:t xml:space="preserve">Announce </w:t>
      </w:r>
      <w:r w:rsidR="0059597B">
        <w:t>Annual</w:t>
      </w:r>
      <w:r w:rsidRPr="00232D49">
        <w:t xml:space="preserve"> General Membership meeting</w:t>
      </w:r>
    </w:p>
    <w:p w14:paraId="6859E7E2" w14:textId="1CC771C4" w:rsidR="005810C4" w:rsidRPr="00232D49" w:rsidRDefault="00DD01A8" w:rsidP="00793B00">
      <w:pPr>
        <w:pStyle w:val="BodyText"/>
        <w:numPr>
          <w:ilvl w:val="0"/>
          <w:numId w:val="21"/>
        </w:numPr>
      </w:pPr>
      <w:r>
        <w:t xml:space="preserve">Announce </w:t>
      </w:r>
      <w:r w:rsidR="005810C4">
        <w:t>Executive Committee Nominees?</w:t>
      </w:r>
    </w:p>
    <w:p w14:paraId="2602A1AA" w14:textId="77777777" w:rsidR="00793B00" w:rsidRPr="00232D49" w:rsidRDefault="00793B00" w:rsidP="004F3E60">
      <w:pPr>
        <w:pStyle w:val="BodyText"/>
        <w:ind w:left="0"/>
        <w:rPr>
          <w:b/>
          <w:bCs/>
        </w:rPr>
      </w:pPr>
    </w:p>
    <w:p w14:paraId="11BAA19D" w14:textId="165C9F23" w:rsidR="000C53F5" w:rsidRPr="00C13738" w:rsidRDefault="004F3E60" w:rsidP="000C53F5">
      <w:pPr>
        <w:pStyle w:val="BodyText"/>
        <w:ind w:left="0"/>
      </w:pPr>
      <w:r w:rsidRPr="00232D49">
        <w:rPr>
          <w:b/>
          <w:bCs/>
        </w:rPr>
        <w:t xml:space="preserve">2025 Annual Retreat </w:t>
      </w:r>
      <w:r w:rsidR="00ED0860">
        <w:rPr>
          <w:b/>
          <w:bCs/>
        </w:rPr>
        <w:t>(In Person)</w:t>
      </w:r>
      <w:r w:rsidR="00C13738">
        <w:rPr>
          <w:b/>
          <w:bCs/>
        </w:rPr>
        <w:t xml:space="preserve"> </w:t>
      </w:r>
      <w:r w:rsidR="00C13738" w:rsidRPr="00C13738">
        <w:t xml:space="preserve">Clarification on Governance Charter referencing Annual </w:t>
      </w:r>
      <w:r w:rsidR="0059597B">
        <w:t>Meeting</w:t>
      </w:r>
      <w:r w:rsidR="009E2288">
        <w:t xml:space="preserve"> Bobbie reported on the history of June Annual membership due to the end of fiscal year for the 501 c 3 for WHC- now is a good time to revisit when the annual meeting should be- </w:t>
      </w:r>
    </w:p>
    <w:p w14:paraId="7ED4D195" w14:textId="791E128D" w:rsidR="00877377" w:rsidRPr="00232D49" w:rsidRDefault="00877377" w:rsidP="000C53F5">
      <w:pPr>
        <w:pStyle w:val="BodyText"/>
        <w:numPr>
          <w:ilvl w:val="0"/>
          <w:numId w:val="23"/>
        </w:numPr>
      </w:pPr>
      <w:r w:rsidRPr="00232D49">
        <w:t>Date</w:t>
      </w:r>
      <w:r w:rsidR="002E5F70" w:rsidRPr="00232D49">
        <w:t>s</w:t>
      </w:r>
      <w:r w:rsidRPr="00232D49">
        <w:t xml:space="preserve"> </w:t>
      </w:r>
    </w:p>
    <w:p w14:paraId="198BDB49" w14:textId="66264323" w:rsidR="00877377" w:rsidRPr="00232D49" w:rsidRDefault="00877377" w:rsidP="00877377">
      <w:pPr>
        <w:pStyle w:val="BodyText"/>
        <w:numPr>
          <w:ilvl w:val="0"/>
          <w:numId w:val="20"/>
        </w:numPr>
      </w:pPr>
      <w:r w:rsidRPr="00232D49">
        <w:t>Location</w:t>
      </w:r>
    </w:p>
    <w:p w14:paraId="15723676" w14:textId="6657901B" w:rsidR="00877377" w:rsidRPr="00232D49" w:rsidRDefault="00877377" w:rsidP="00877377">
      <w:pPr>
        <w:pStyle w:val="BodyText"/>
        <w:numPr>
          <w:ilvl w:val="0"/>
          <w:numId w:val="20"/>
        </w:numPr>
      </w:pPr>
      <w:r w:rsidRPr="00232D49">
        <w:t>Agenda</w:t>
      </w:r>
    </w:p>
    <w:p w14:paraId="38D5783F" w14:textId="3D59863B" w:rsidR="003C2C11" w:rsidRPr="00232D49" w:rsidRDefault="00EC7222" w:rsidP="003C2C11">
      <w:pPr>
        <w:pStyle w:val="BodyText"/>
        <w:numPr>
          <w:ilvl w:val="1"/>
          <w:numId w:val="20"/>
        </w:numPr>
      </w:pPr>
      <w:r>
        <w:t>Executive Committee</w:t>
      </w:r>
      <w:r w:rsidR="005810C4">
        <w:t xml:space="preserve"> nominees</w:t>
      </w:r>
      <w:r>
        <w:t xml:space="preserve"> </w:t>
      </w:r>
    </w:p>
    <w:p w14:paraId="53FA884C" w14:textId="02BD4FA0" w:rsidR="008C682E" w:rsidRPr="00232D49" w:rsidRDefault="008C682E" w:rsidP="003C2C11">
      <w:pPr>
        <w:pStyle w:val="BodyText"/>
        <w:numPr>
          <w:ilvl w:val="1"/>
          <w:numId w:val="20"/>
        </w:numPr>
      </w:pPr>
      <w:r w:rsidRPr="00232D49">
        <w:t xml:space="preserve">Meet </w:t>
      </w:r>
      <w:r w:rsidR="00317A0F" w:rsidRPr="00232D49">
        <w:t xml:space="preserve">&amp; </w:t>
      </w:r>
      <w:r w:rsidR="00A4712F" w:rsidRPr="00232D49">
        <w:t>greet</w:t>
      </w:r>
      <w:r w:rsidRPr="00232D49">
        <w:t xml:space="preserve"> with both Tribal Councils</w:t>
      </w:r>
    </w:p>
    <w:p w14:paraId="443DFDC8" w14:textId="3C6F0376" w:rsidR="00317A0F" w:rsidRPr="00232D49" w:rsidRDefault="00317A0F" w:rsidP="00B326C5">
      <w:pPr>
        <w:pStyle w:val="BodyText"/>
        <w:numPr>
          <w:ilvl w:val="1"/>
          <w:numId w:val="20"/>
        </w:numPr>
      </w:pPr>
      <w:r w:rsidRPr="00232D49">
        <w:t>Strategic planning</w:t>
      </w:r>
    </w:p>
    <w:p w14:paraId="5AE393A2" w14:textId="7CD7270D" w:rsidR="008C682E" w:rsidRPr="00232D49" w:rsidRDefault="008F7598" w:rsidP="008F7598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General Membership meeting agenda</w:t>
      </w:r>
      <w:r w:rsidR="001E49B5">
        <w:rPr>
          <w:b/>
          <w:bCs/>
        </w:rPr>
        <w:t xml:space="preserve"> (In Person) </w:t>
      </w:r>
    </w:p>
    <w:p w14:paraId="2CD09058" w14:textId="36D5756B" w:rsidR="008F7598" w:rsidRPr="00232D49" w:rsidRDefault="008F7598" w:rsidP="00B36542">
      <w:pPr>
        <w:pStyle w:val="BodyText"/>
        <w:numPr>
          <w:ilvl w:val="0"/>
          <w:numId w:val="22"/>
        </w:numPr>
      </w:pPr>
      <w:r w:rsidRPr="00232D49">
        <w:t>Date</w:t>
      </w:r>
    </w:p>
    <w:p w14:paraId="2DA21500" w14:textId="2BA1CB57" w:rsidR="008F7598" w:rsidRPr="00232D49" w:rsidRDefault="008F7598" w:rsidP="00B36542">
      <w:pPr>
        <w:pStyle w:val="BodyText"/>
        <w:numPr>
          <w:ilvl w:val="0"/>
          <w:numId w:val="22"/>
        </w:numPr>
      </w:pPr>
      <w:r w:rsidRPr="00232D49">
        <w:t>Location</w:t>
      </w:r>
    </w:p>
    <w:p w14:paraId="4AF3ADED" w14:textId="052AFE83" w:rsidR="008F7598" w:rsidRDefault="008F7598" w:rsidP="00EC7222">
      <w:pPr>
        <w:pStyle w:val="BodyText"/>
        <w:numPr>
          <w:ilvl w:val="0"/>
          <w:numId w:val="22"/>
        </w:numPr>
      </w:pPr>
      <w:r w:rsidRPr="00232D49">
        <w:t>Agenda</w:t>
      </w:r>
    </w:p>
    <w:p w14:paraId="130991F3" w14:textId="43BC6C4F" w:rsidR="00EC7222" w:rsidRPr="00232D49" w:rsidRDefault="00EC7222" w:rsidP="00EC7222">
      <w:pPr>
        <w:pStyle w:val="BodyText"/>
        <w:numPr>
          <w:ilvl w:val="1"/>
          <w:numId w:val="22"/>
        </w:numPr>
      </w:pPr>
      <w:r>
        <w:t>Executive Committee Election</w:t>
      </w:r>
    </w:p>
    <w:sectPr w:rsidR="00EC7222" w:rsidRPr="00232D49" w:rsidSect="00EC010D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1AC55" w14:textId="77777777" w:rsidR="00E80C91" w:rsidRDefault="00E80C91">
      <w:pPr>
        <w:spacing w:after="0"/>
      </w:pPr>
      <w:r>
        <w:separator/>
      </w:r>
    </w:p>
  </w:endnote>
  <w:endnote w:type="continuationSeparator" w:id="0">
    <w:p w14:paraId="736FE61F" w14:textId="77777777" w:rsidR="00E80C91" w:rsidRDefault="00E80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917A8" w14:textId="77777777" w:rsidR="00E80C91" w:rsidRDefault="00E80C91">
      <w:pPr>
        <w:spacing w:after="0"/>
      </w:pPr>
      <w:r>
        <w:separator/>
      </w:r>
    </w:p>
  </w:footnote>
  <w:footnote w:type="continuationSeparator" w:id="0">
    <w:p w14:paraId="3D84C44A" w14:textId="77777777" w:rsidR="00E80C91" w:rsidRDefault="00E80C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028D"/>
    <w:multiLevelType w:val="hybridMultilevel"/>
    <w:tmpl w:val="646AC180"/>
    <w:lvl w:ilvl="0" w:tplc="9F74BA0E"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01AB1FEC"/>
    <w:multiLevelType w:val="hybridMultilevel"/>
    <w:tmpl w:val="E800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E613E"/>
    <w:multiLevelType w:val="hybridMultilevel"/>
    <w:tmpl w:val="8552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37742"/>
    <w:multiLevelType w:val="hybridMultilevel"/>
    <w:tmpl w:val="F64C7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3F21C4"/>
    <w:multiLevelType w:val="hybridMultilevel"/>
    <w:tmpl w:val="049E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2DFF4EA2"/>
    <w:multiLevelType w:val="hybridMultilevel"/>
    <w:tmpl w:val="B332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63760"/>
    <w:multiLevelType w:val="hybridMultilevel"/>
    <w:tmpl w:val="5C70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235E0"/>
    <w:multiLevelType w:val="hybridMultilevel"/>
    <w:tmpl w:val="C00070A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54FC7D91"/>
    <w:multiLevelType w:val="hybridMultilevel"/>
    <w:tmpl w:val="CBD0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C47318"/>
    <w:multiLevelType w:val="hybridMultilevel"/>
    <w:tmpl w:val="3DE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77642">
    <w:abstractNumId w:val="14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8"/>
  </w:num>
  <w:num w:numId="13" w16cid:durableId="1323508239">
    <w:abstractNumId w:val="21"/>
  </w:num>
  <w:num w:numId="14" w16cid:durableId="1755318428">
    <w:abstractNumId w:val="17"/>
  </w:num>
  <w:num w:numId="15" w16cid:durableId="1923100216">
    <w:abstractNumId w:val="16"/>
  </w:num>
  <w:num w:numId="16" w16cid:durableId="626356395">
    <w:abstractNumId w:val="25"/>
  </w:num>
  <w:num w:numId="17" w16cid:durableId="507251639">
    <w:abstractNumId w:val="20"/>
  </w:num>
  <w:num w:numId="18" w16cid:durableId="164324310">
    <w:abstractNumId w:val="10"/>
  </w:num>
  <w:num w:numId="19" w16cid:durableId="479856424">
    <w:abstractNumId w:val="19"/>
  </w:num>
  <w:num w:numId="20" w16cid:durableId="3753098">
    <w:abstractNumId w:val="15"/>
  </w:num>
  <w:num w:numId="21" w16cid:durableId="209197535">
    <w:abstractNumId w:val="22"/>
  </w:num>
  <w:num w:numId="22" w16cid:durableId="1717269053">
    <w:abstractNumId w:val="24"/>
  </w:num>
  <w:num w:numId="23" w16cid:durableId="516043054">
    <w:abstractNumId w:val="26"/>
  </w:num>
  <w:num w:numId="24" w16cid:durableId="569735289">
    <w:abstractNumId w:val="13"/>
  </w:num>
  <w:num w:numId="25" w16cid:durableId="1491482692">
    <w:abstractNumId w:val="23"/>
  </w:num>
  <w:num w:numId="26" w16cid:durableId="1326131028">
    <w:abstractNumId w:val="11"/>
  </w:num>
  <w:num w:numId="27" w16cid:durableId="651325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3D3"/>
    <w:rsid w:val="00016422"/>
    <w:rsid w:val="00016862"/>
    <w:rsid w:val="00017F3F"/>
    <w:rsid w:val="00022B92"/>
    <w:rsid w:val="0002550D"/>
    <w:rsid w:val="00027BDB"/>
    <w:rsid w:val="000331FE"/>
    <w:rsid w:val="00037412"/>
    <w:rsid w:val="00055406"/>
    <w:rsid w:val="0005751D"/>
    <w:rsid w:val="00061C90"/>
    <w:rsid w:val="00065CB5"/>
    <w:rsid w:val="00066728"/>
    <w:rsid w:val="00066F7F"/>
    <w:rsid w:val="0006777D"/>
    <w:rsid w:val="00070F2D"/>
    <w:rsid w:val="000764F4"/>
    <w:rsid w:val="00076C98"/>
    <w:rsid w:val="00086338"/>
    <w:rsid w:val="000877EB"/>
    <w:rsid w:val="00087CBA"/>
    <w:rsid w:val="00090B7F"/>
    <w:rsid w:val="000943B3"/>
    <w:rsid w:val="00096BAE"/>
    <w:rsid w:val="00097BFC"/>
    <w:rsid w:val="000A088B"/>
    <w:rsid w:val="000A291A"/>
    <w:rsid w:val="000A41E9"/>
    <w:rsid w:val="000A4F49"/>
    <w:rsid w:val="000C53F5"/>
    <w:rsid w:val="000C5F20"/>
    <w:rsid w:val="000D1A33"/>
    <w:rsid w:val="000D2E9F"/>
    <w:rsid w:val="000E0A0A"/>
    <w:rsid w:val="000F2FF7"/>
    <w:rsid w:val="000F5102"/>
    <w:rsid w:val="000F6F83"/>
    <w:rsid w:val="0010201F"/>
    <w:rsid w:val="00114CE0"/>
    <w:rsid w:val="00116EB7"/>
    <w:rsid w:val="00120E04"/>
    <w:rsid w:val="001217C1"/>
    <w:rsid w:val="00127877"/>
    <w:rsid w:val="001341D5"/>
    <w:rsid w:val="001373FE"/>
    <w:rsid w:val="00141AB8"/>
    <w:rsid w:val="00141D02"/>
    <w:rsid w:val="00146EBD"/>
    <w:rsid w:val="00151FF7"/>
    <w:rsid w:val="00155E62"/>
    <w:rsid w:val="0017610B"/>
    <w:rsid w:val="00181441"/>
    <w:rsid w:val="001815E2"/>
    <w:rsid w:val="0018304D"/>
    <w:rsid w:val="001961CB"/>
    <w:rsid w:val="001A5B99"/>
    <w:rsid w:val="001A6311"/>
    <w:rsid w:val="001B49EC"/>
    <w:rsid w:val="001C1F37"/>
    <w:rsid w:val="001C359A"/>
    <w:rsid w:val="001C5B81"/>
    <w:rsid w:val="001D39FC"/>
    <w:rsid w:val="001D50C4"/>
    <w:rsid w:val="001E49B5"/>
    <w:rsid w:val="0020215E"/>
    <w:rsid w:val="0020497C"/>
    <w:rsid w:val="0020548C"/>
    <w:rsid w:val="00207042"/>
    <w:rsid w:val="00217554"/>
    <w:rsid w:val="0021765A"/>
    <w:rsid w:val="00220FC1"/>
    <w:rsid w:val="002226E5"/>
    <w:rsid w:val="00231ED6"/>
    <w:rsid w:val="00232D49"/>
    <w:rsid w:val="0023422F"/>
    <w:rsid w:val="00242004"/>
    <w:rsid w:val="00242259"/>
    <w:rsid w:val="002428EC"/>
    <w:rsid w:val="002510AF"/>
    <w:rsid w:val="002638E0"/>
    <w:rsid w:val="0028320A"/>
    <w:rsid w:val="002848FA"/>
    <w:rsid w:val="002A3A9A"/>
    <w:rsid w:val="002B474E"/>
    <w:rsid w:val="002B6A3A"/>
    <w:rsid w:val="002C2D0C"/>
    <w:rsid w:val="002D62BF"/>
    <w:rsid w:val="002E0317"/>
    <w:rsid w:val="002E5F70"/>
    <w:rsid w:val="002E633D"/>
    <w:rsid w:val="002F21AE"/>
    <w:rsid w:val="002F2A3A"/>
    <w:rsid w:val="003077DE"/>
    <w:rsid w:val="00317A0F"/>
    <w:rsid w:val="003240C1"/>
    <w:rsid w:val="00326739"/>
    <w:rsid w:val="00326907"/>
    <w:rsid w:val="00326D7E"/>
    <w:rsid w:val="00334D15"/>
    <w:rsid w:val="0034371A"/>
    <w:rsid w:val="00345DC5"/>
    <w:rsid w:val="00346896"/>
    <w:rsid w:val="00360D2B"/>
    <w:rsid w:val="0036350A"/>
    <w:rsid w:val="00366252"/>
    <w:rsid w:val="003674B1"/>
    <w:rsid w:val="00367DA2"/>
    <w:rsid w:val="00372D60"/>
    <w:rsid w:val="00376955"/>
    <w:rsid w:val="003869CD"/>
    <w:rsid w:val="00393F54"/>
    <w:rsid w:val="00396068"/>
    <w:rsid w:val="00397F1C"/>
    <w:rsid w:val="003B6E77"/>
    <w:rsid w:val="003C0B20"/>
    <w:rsid w:val="003C2C11"/>
    <w:rsid w:val="003C3E06"/>
    <w:rsid w:val="003C6C51"/>
    <w:rsid w:val="003F1261"/>
    <w:rsid w:val="003F6105"/>
    <w:rsid w:val="00402F19"/>
    <w:rsid w:val="0040336A"/>
    <w:rsid w:val="00405F0E"/>
    <w:rsid w:val="004069AC"/>
    <w:rsid w:val="004103AE"/>
    <w:rsid w:val="004107CB"/>
    <w:rsid w:val="00432615"/>
    <w:rsid w:val="0043293F"/>
    <w:rsid w:val="0044100D"/>
    <w:rsid w:val="00441EAE"/>
    <w:rsid w:val="00446C50"/>
    <w:rsid w:val="004528D5"/>
    <w:rsid w:val="00453E9B"/>
    <w:rsid w:val="004706E8"/>
    <w:rsid w:val="00473BA3"/>
    <w:rsid w:val="00483506"/>
    <w:rsid w:val="004869FD"/>
    <w:rsid w:val="00491077"/>
    <w:rsid w:val="004939F9"/>
    <w:rsid w:val="00493E9A"/>
    <w:rsid w:val="004A0BCE"/>
    <w:rsid w:val="004A1063"/>
    <w:rsid w:val="004A5787"/>
    <w:rsid w:val="004B0503"/>
    <w:rsid w:val="004B10B4"/>
    <w:rsid w:val="004B25FE"/>
    <w:rsid w:val="004B35E1"/>
    <w:rsid w:val="004C01BC"/>
    <w:rsid w:val="004C7361"/>
    <w:rsid w:val="004C7AF6"/>
    <w:rsid w:val="004D4228"/>
    <w:rsid w:val="004E4F3E"/>
    <w:rsid w:val="004F3E60"/>
    <w:rsid w:val="004F484C"/>
    <w:rsid w:val="004F5548"/>
    <w:rsid w:val="00500060"/>
    <w:rsid w:val="00500DD3"/>
    <w:rsid w:val="00502510"/>
    <w:rsid w:val="005027BB"/>
    <w:rsid w:val="00512062"/>
    <w:rsid w:val="00512B19"/>
    <w:rsid w:val="00515DFD"/>
    <w:rsid w:val="00522BA1"/>
    <w:rsid w:val="00525A82"/>
    <w:rsid w:val="0052630A"/>
    <w:rsid w:val="00531C0B"/>
    <w:rsid w:val="00531E3B"/>
    <w:rsid w:val="00551CEA"/>
    <w:rsid w:val="0055602A"/>
    <w:rsid w:val="00560F3A"/>
    <w:rsid w:val="00561DBE"/>
    <w:rsid w:val="00567A8F"/>
    <w:rsid w:val="00571EE4"/>
    <w:rsid w:val="00572B7B"/>
    <w:rsid w:val="005810C4"/>
    <w:rsid w:val="0059597B"/>
    <w:rsid w:val="005A066A"/>
    <w:rsid w:val="005A2103"/>
    <w:rsid w:val="005A43D2"/>
    <w:rsid w:val="005A578C"/>
    <w:rsid w:val="005A7C00"/>
    <w:rsid w:val="005B4A73"/>
    <w:rsid w:val="005B4FA4"/>
    <w:rsid w:val="005B7811"/>
    <w:rsid w:val="005C3881"/>
    <w:rsid w:val="005C51A0"/>
    <w:rsid w:val="005C5D16"/>
    <w:rsid w:val="005C7DC9"/>
    <w:rsid w:val="005D2350"/>
    <w:rsid w:val="005E26FF"/>
    <w:rsid w:val="005E4017"/>
    <w:rsid w:val="005E4265"/>
    <w:rsid w:val="005F5296"/>
    <w:rsid w:val="005F56A8"/>
    <w:rsid w:val="005F5B6C"/>
    <w:rsid w:val="00600381"/>
    <w:rsid w:val="00602E97"/>
    <w:rsid w:val="0061413B"/>
    <w:rsid w:val="00622421"/>
    <w:rsid w:val="00622504"/>
    <w:rsid w:val="0063151C"/>
    <w:rsid w:val="00646F89"/>
    <w:rsid w:val="006533C2"/>
    <w:rsid w:val="00655036"/>
    <w:rsid w:val="006562AF"/>
    <w:rsid w:val="006603A5"/>
    <w:rsid w:val="00665E6F"/>
    <w:rsid w:val="00670162"/>
    <w:rsid w:val="00671B79"/>
    <w:rsid w:val="00673160"/>
    <w:rsid w:val="00677E9C"/>
    <w:rsid w:val="00680CF5"/>
    <w:rsid w:val="006877D6"/>
    <w:rsid w:val="00690057"/>
    <w:rsid w:val="00696026"/>
    <w:rsid w:val="006A18CC"/>
    <w:rsid w:val="006B0306"/>
    <w:rsid w:val="006B4265"/>
    <w:rsid w:val="006B61DC"/>
    <w:rsid w:val="006C0F5A"/>
    <w:rsid w:val="006C453E"/>
    <w:rsid w:val="006C45F7"/>
    <w:rsid w:val="006C5805"/>
    <w:rsid w:val="006D02A9"/>
    <w:rsid w:val="006F5C20"/>
    <w:rsid w:val="00700BFF"/>
    <w:rsid w:val="007106FC"/>
    <w:rsid w:val="00711C94"/>
    <w:rsid w:val="00712E5B"/>
    <w:rsid w:val="0071588B"/>
    <w:rsid w:val="00720126"/>
    <w:rsid w:val="00720156"/>
    <w:rsid w:val="00721717"/>
    <w:rsid w:val="00722F53"/>
    <w:rsid w:val="00724824"/>
    <w:rsid w:val="00725F63"/>
    <w:rsid w:val="007262C5"/>
    <w:rsid w:val="00727439"/>
    <w:rsid w:val="00730838"/>
    <w:rsid w:val="007341F9"/>
    <w:rsid w:val="00736BF5"/>
    <w:rsid w:val="00736E5C"/>
    <w:rsid w:val="00740F23"/>
    <w:rsid w:val="00742C79"/>
    <w:rsid w:val="00742D50"/>
    <w:rsid w:val="00744454"/>
    <w:rsid w:val="00750E0B"/>
    <w:rsid w:val="007614C8"/>
    <w:rsid w:val="00766CB4"/>
    <w:rsid w:val="007670D3"/>
    <w:rsid w:val="00774C76"/>
    <w:rsid w:val="007759F7"/>
    <w:rsid w:val="00780D72"/>
    <w:rsid w:val="00785330"/>
    <w:rsid w:val="00793B00"/>
    <w:rsid w:val="00793B26"/>
    <w:rsid w:val="00795CB2"/>
    <w:rsid w:val="007A1417"/>
    <w:rsid w:val="007A19FE"/>
    <w:rsid w:val="007A638F"/>
    <w:rsid w:val="007A6BE7"/>
    <w:rsid w:val="007B03B2"/>
    <w:rsid w:val="007B7E1B"/>
    <w:rsid w:val="007C2E78"/>
    <w:rsid w:val="007D1087"/>
    <w:rsid w:val="007D414C"/>
    <w:rsid w:val="007D5D1F"/>
    <w:rsid w:val="007D6620"/>
    <w:rsid w:val="007E1301"/>
    <w:rsid w:val="007E1AEF"/>
    <w:rsid w:val="007F5E55"/>
    <w:rsid w:val="007F748B"/>
    <w:rsid w:val="0080078D"/>
    <w:rsid w:val="00802EA1"/>
    <w:rsid w:val="00806AAE"/>
    <w:rsid w:val="00807D0D"/>
    <w:rsid w:val="00814F5F"/>
    <w:rsid w:val="00817C13"/>
    <w:rsid w:val="00817EA6"/>
    <w:rsid w:val="0082125C"/>
    <w:rsid w:val="00827A46"/>
    <w:rsid w:val="00830176"/>
    <w:rsid w:val="00831C4A"/>
    <w:rsid w:val="00832014"/>
    <w:rsid w:val="00836462"/>
    <w:rsid w:val="00836FFE"/>
    <w:rsid w:val="00846510"/>
    <w:rsid w:val="00855EF2"/>
    <w:rsid w:val="0086196D"/>
    <w:rsid w:val="008716BF"/>
    <w:rsid w:val="00875775"/>
    <w:rsid w:val="00877377"/>
    <w:rsid w:val="00881EE3"/>
    <w:rsid w:val="00885188"/>
    <w:rsid w:val="00887F50"/>
    <w:rsid w:val="008970B8"/>
    <w:rsid w:val="008A64B2"/>
    <w:rsid w:val="008B1C54"/>
    <w:rsid w:val="008B36AE"/>
    <w:rsid w:val="008C3CF7"/>
    <w:rsid w:val="008C4A2D"/>
    <w:rsid w:val="008C62C0"/>
    <w:rsid w:val="008C682E"/>
    <w:rsid w:val="008D040C"/>
    <w:rsid w:val="008D6301"/>
    <w:rsid w:val="008D7D2A"/>
    <w:rsid w:val="008D7E62"/>
    <w:rsid w:val="008E1694"/>
    <w:rsid w:val="008E2E54"/>
    <w:rsid w:val="008E3A2C"/>
    <w:rsid w:val="008E4268"/>
    <w:rsid w:val="008F3AD0"/>
    <w:rsid w:val="008F503A"/>
    <w:rsid w:val="008F7598"/>
    <w:rsid w:val="00900DB6"/>
    <w:rsid w:val="00903201"/>
    <w:rsid w:val="009077B8"/>
    <w:rsid w:val="009105D9"/>
    <w:rsid w:val="00913C9E"/>
    <w:rsid w:val="00917810"/>
    <w:rsid w:val="00923090"/>
    <w:rsid w:val="00926C21"/>
    <w:rsid w:val="009308F9"/>
    <w:rsid w:val="009330FA"/>
    <w:rsid w:val="0093359A"/>
    <w:rsid w:val="00936361"/>
    <w:rsid w:val="0094025F"/>
    <w:rsid w:val="00943505"/>
    <w:rsid w:val="00943704"/>
    <w:rsid w:val="00944D48"/>
    <w:rsid w:val="009451D6"/>
    <w:rsid w:val="009467D4"/>
    <w:rsid w:val="00951954"/>
    <w:rsid w:val="009616AF"/>
    <w:rsid w:val="00965F3F"/>
    <w:rsid w:val="00966650"/>
    <w:rsid w:val="00967467"/>
    <w:rsid w:val="00973C13"/>
    <w:rsid w:val="009825BE"/>
    <w:rsid w:val="00990DA6"/>
    <w:rsid w:val="00991144"/>
    <w:rsid w:val="00992A4B"/>
    <w:rsid w:val="009956E2"/>
    <w:rsid w:val="009A2A26"/>
    <w:rsid w:val="009A50EE"/>
    <w:rsid w:val="009A5D28"/>
    <w:rsid w:val="009B15AF"/>
    <w:rsid w:val="009B1B33"/>
    <w:rsid w:val="009C0C1F"/>
    <w:rsid w:val="009D586F"/>
    <w:rsid w:val="009D5AC9"/>
    <w:rsid w:val="009D6C9B"/>
    <w:rsid w:val="009E1091"/>
    <w:rsid w:val="009E2288"/>
    <w:rsid w:val="009F2572"/>
    <w:rsid w:val="009F707F"/>
    <w:rsid w:val="00A009BC"/>
    <w:rsid w:val="00A02F50"/>
    <w:rsid w:val="00A03A1F"/>
    <w:rsid w:val="00A13888"/>
    <w:rsid w:val="00A241EC"/>
    <w:rsid w:val="00A278BF"/>
    <w:rsid w:val="00A325B8"/>
    <w:rsid w:val="00A34111"/>
    <w:rsid w:val="00A34C00"/>
    <w:rsid w:val="00A35F6E"/>
    <w:rsid w:val="00A41038"/>
    <w:rsid w:val="00A41B4F"/>
    <w:rsid w:val="00A434C6"/>
    <w:rsid w:val="00A4712F"/>
    <w:rsid w:val="00A60482"/>
    <w:rsid w:val="00A63818"/>
    <w:rsid w:val="00A746A9"/>
    <w:rsid w:val="00A777EF"/>
    <w:rsid w:val="00A858D5"/>
    <w:rsid w:val="00A95121"/>
    <w:rsid w:val="00AA11D8"/>
    <w:rsid w:val="00AA36CE"/>
    <w:rsid w:val="00AA5609"/>
    <w:rsid w:val="00AA7CA8"/>
    <w:rsid w:val="00AC1295"/>
    <w:rsid w:val="00AC1BBB"/>
    <w:rsid w:val="00AC4C8D"/>
    <w:rsid w:val="00AD4DF1"/>
    <w:rsid w:val="00AD61CB"/>
    <w:rsid w:val="00AE7F8F"/>
    <w:rsid w:val="00AF1C09"/>
    <w:rsid w:val="00AF4543"/>
    <w:rsid w:val="00B00A29"/>
    <w:rsid w:val="00B057D1"/>
    <w:rsid w:val="00B067BA"/>
    <w:rsid w:val="00B13C06"/>
    <w:rsid w:val="00B249D8"/>
    <w:rsid w:val="00B326C5"/>
    <w:rsid w:val="00B34FEA"/>
    <w:rsid w:val="00B36542"/>
    <w:rsid w:val="00B42193"/>
    <w:rsid w:val="00B44BF8"/>
    <w:rsid w:val="00B455B9"/>
    <w:rsid w:val="00B50D14"/>
    <w:rsid w:val="00B532FF"/>
    <w:rsid w:val="00B54E4F"/>
    <w:rsid w:val="00B81490"/>
    <w:rsid w:val="00B82729"/>
    <w:rsid w:val="00B95D2E"/>
    <w:rsid w:val="00B968F8"/>
    <w:rsid w:val="00B97623"/>
    <w:rsid w:val="00BA6F8A"/>
    <w:rsid w:val="00BC6916"/>
    <w:rsid w:val="00BD2DCA"/>
    <w:rsid w:val="00BF062F"/>
    <w:rsid w:val="00BF30DE"/>
    <w:rsid w:val="00C01B1F"/>
    <w:rsid w:val="00C1208D"/>
    <w:rsid w:val="00C13738"/>
    <w:rsid w:val="00C163C6"/>
    <w:rsid w:val="00C24944"/>
    <w:rsid w:val="00C255CA"/>
    <w:rsid w:val="00C25877"/>
    <w:rsid w:val="00C3536B"/>
    <w:rsid w:val="00C3711E"/>
    <w:rsid w:val="00C4025D"/>
    <w:rsid w:val="00C419C6"/>
    <w:rsid w:val="00C4355A"/>
    <w:rsid w:val="00C466F0"/>
    <w:rsid w:val="00C51717"/>
    <w:rsid w:val="00C615BE"/>
    <w:rsid w:val="00C6312B"/>
    <w:rsid w:val="00C6460B"/>
    <w:rsid w:val="00C721CA"/>
    <w:rsid w:val="00C7297B"/>
    <w:rsid w:val="00C729A2"/>
    <w:rsid w:val="00C72F8E"/>
    <w:rsid w:val="00C74D12"/>
    <w:rsid w:val="00C757E9"/>
    <w:rsid w:val="00C97D8F"/>
    <w:rsid w:val="00CA0466"/>
    <w:rsid w:val="00CA6F3F"/>
    <w:rsid w:val="00CA7A0B"/>
    <w:rsid w:val="00CB21AE"/>
    <w:rsid w:val="00CB316F"/>
    <w:rsid w:val="00CB5D2A"/>
    <w:rsid w:val="00CC36F5"/>
    <w:rsid w:val="00CC67C2"/>
    <w:rsid w:val="00CD2D0F"/>
    <w:rsid w:val="00CD4E58"/>
    <w:rsid w:val="00CD75E8"/>
    <w:rsid w:val="00CE02B1"/>
    <w:rsid w:val="00CE20A8"/>
    <w:rsid w:val="00CE3AEA"/>
    <w:rsid w:val="00CE6D7B"/>
    <w:rsid w:val="00CF009E"/>
    <w:rsid w:val="00CF2D10"/>
    <w:rsid w:val="00CF571D"/>
    <w:rsid w:val="00D05AB6"/>
    <w:rsid w:val="00D05AF2"/>
    <w:rsid w:val="00D06F51"/>
    <w:rsid w:val="00D14DA8"/>
    <w:rsid w:val="00D153F0"/>
    <w:rsid w:val="00D2179F"/>
    <w:rsid w:val="00D2504C"/>
    <w:rsid w:val="00D2547E"/>
    <w:rsid w:val="00D25DDF"/>
    <w:rsid w:val="00D4072E"/>
    <w:rsid w:val="00D43F16"/>
    <w:rsid w:val="00D44073"/>
    <w:rsid w:val="00D45090"/>
    <w:rsid w:val="00D5372D"/>
    <w:rsid w:val="00D54A6F"/>
    <w:rsid w:val="00D55DB8"/>
    <w:rsid w:val="00D777D6"/>
    <w:rsid w:val="00D77EE7"/>
    <w:rsid w:val="00D77F98"/>
    <w:rsid w:val="00D8059C"/>
    <w:rsid w:val="00D81606"/>
    <w:rsid w:val="00D8788C"/>
    <w:rsid w:val="00D95AC6"/>
    <w:rsid w:val="00D97BFE"/>
    <w:rsid w:val="00DA3DB4"/>
    <w:rsid w:val="00DA446D"/>
    <w:rsid w:val="00DB39AA"/>
    <w:rsid w:val="00DB4723"/>
    <w:rsid w:val="00DB6AF8"/>
    <w:rsid w:val="00DC03F4"/>
    <w:rsid w:val="00DD01A8"/>
    <w:rsid w:val="00DD510D"/>
    <w:rsid w:val="00DE5877"/>
    <w:rsid w:val="00DE68D3"/>
    <w:rsid w:val="00DF209C"/>
    <w:rsid w:val="00DF43D6"/>
    <w:rsid w:val="00DF603F"/>
    <w:rsid w:val="00E0626F"/>
    <w:rsid w:val="00E07654"/>
    <w:rsid w:val="00E157A4"/>
    <w:rsid w:val="00E16A1E"/>
    <w:rsid w:val="00E24DB4"/>
    <w:rsid w:val="00E25341"/>
    <w:rsid w:val="00E255F1"/>
    <w:rsid w:val="00E26D04"/>
    <w:rsid w:val="00E30523"/>
    <w:rsid w:val="00E3705B"/>
    <w:rsid w:val="00E53385"/>
    <w:rsid w:val="00E55486"/>
    <w:rsid w:val="00E5671E"/>
    <w:rsid w:val="00E623CE"/>
    <w:rsid w:val="00E66FDB"/>
    <w:rsid w:val="00E7039B"/>
    <w:rsid w:val="00E71A05"/>
    <w:rsid w:val="00E7358D"/>
    <w:rsid w:val="00E7786C"/>
    <w:rsid w:val="00E80C91"/>
    <w:rsid w:val="00E840F0"/>
    <w:rsid w:val="00E87AC7"/>
    <w:rsid w:val="00E9354B"/>
    <w:rsid w:val="00E9461C"/>
    <w:rsid w:val="00EA439D"/>
    <w:rsid w:val="00EA44DF"/>
    <w:rsid w:val="00EA7472"/>
    <w:rsid w:val="00EB221D"/>
    <w:rsid w:val="00EC0058"/>
    <w:rsid w:val="00EC010D"/>
    <w:rsid w:val="00EC1247"/>
    <w:rsid w:val="00EC1E11"/>
    <w:rsid w:val="00EC288A"/>
    <w:rsid w:val="00EC7222"/>
    <w:rsid w:val="00ED0860"/>
    <w:rsid w:val="00ED2210"/>
    <w:rsid w:val="00ED6777"/>
    <w:rsid w:val="00EE1930"/>
    <w:rsid w:val="00EE3071"/>
    <w:rsid w:val="00EE455E"/>
    <w:rsid w:val="00EF21C1"/>
    <w:rsid w:val="00EF3EB5"/>
    <w:rsid w:val="00F0089D"/>
    <w:rsid w:val="00F0290B"/>
    <w:rsid w:val="00F14E3F"/>
    <w:rsid w:val="00F1514F"/>
    <w:rsid w:val="00F16B8C"/>
    <w:rsid w:val="00F17488"/>
    <w:rsid w:val="00F2520A"/>
    <w:rsid w:val="00F307F7"/>
    <w:rsid w:val="00F30BE6"/>
    <w:rsid w:val="00F312E2"/>
    <w:rsid w:val="00F32831"/>
    <w:rsid w:val="00F36A75"/>
    <w:rsid w:val="00F47428"/>
    <w:rsid w:val="00F55628"/>
    <w:rsid w:val="00F634C8"/>
    <w:rsid w:val="00F64F4D"/>
    <w:rsid w:val="00F66584"/>
    <w:rsid w:val="00F66C95"/>
    <w:rsid w:val="00F67447"/>
    <w:rsid w:val="00F70BC9"/>
    <w:rsid w:val="00F72353"/>
    <w:rsid w:val="00F8410D"/>
    <w:rsid w:val="00FB24B1"/>
    <w:rsid w:val="00FB5221"/>
    <w:rsid w:val="00FE1335"/>
    <w:rsid w:val="00FE7C90"/>
    <w:rsid w:val="00FF60D8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tac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edwards@wyco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2</cp:revision>
  <cp:lastPrinted>2025-02-07T15:24:00Z</cp:lastPrinted>
  <dcterms:created xsi:type="dcterms:W3CDTF">2025-02-12T21:35:00Z</dcterms:created>
  <dcterms:modified xsi:type="dcterms:W3CDTF">2025-02-12T21:35:00Z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